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E6" w:rsidRPr="007B17D1" w:rsidRDefault="0062256D" w:rsidP="007B17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Модель обучения в «Тренинг центре ИНО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КФУ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B268E6" w:rsidRPr="007B17D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268E6" w:rsidRPr="007B17D1">
        <w:rPr>
          <w:rFonts w:ascii="Times New Roman" w:hAnsi="Times New Roman" w:cs="Times New Roman"/>
          <w:sz w:val="28"/>
          <w:szCs w:val="28"/>
        </w:rPr>
        <w:t>хмадуллина</w:t>
      </w:r>
      <w:proofErr w:type="spellEnd"/>
      <w:r w:rsidR="00B268E6" w:rsidRPr="007B17D1">
        <w:rPr>
          <w:rFonts w:ascii="Times New Roman" w:hAnsi="Times New Roman" w:cs="Times New Roman"/>
          <w:sz w:val="28"/>
          <w:szCs w:val="28"/>
        </w:rPr>
        <w:t xml:space="preserve"> Э.А. «Тренинг-центр ИНО КФУ», г. Казань.</w:t>
      </w:r>
    </w:p>
    <w:p w:rsidR="00B268E6" w:rsidRPr="007B17D1" w:rsidRDefault="001010CA" w:rsidP="007B17D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268E6" w:rsidRPr="007B17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angela</w:t>
        </w:r>
        <w:r w:rsidR="00B268E6" w:rsidRPr="007B17D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268E6" w:rsidRPr="007B17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ahmadullina</w:t>
        </w:r>
        <w:r w:rsidR="00B268E6" w:rsidRPr="007B17D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268E6" w:rsidRPr="007B17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268E6" w:rsidRPr="007B17D1" w:rsidRDefault="00B268E6" w:rsidP="007976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7D1">
        <w:rPr>
          <w:rFonts w:ascii="Times New Roman" w:hAnsi="Times New Roman" w:cs="Times New Roman"/>
          <w:sz w:val="28"/>
          <w:szCs w:val="28"/>
        </w:rPr>
        <w:t xml:space="preserve">Сегодня понятие «отчуждение» проявляется в самых разнообразных сферах и, в основном, означает разъединение некоего целого на составные элементы. Например, в юриспруденции оно связано с понятием «собственность» и обозначает передачу имущественных прав на что-либо от одного лица к другому. В религии говорят об отчуждении, как о смерти индивида, о прекращении его физической деятельности (душа человека отчуждается от его тела, а тело от души). В социальной же философии отчуждение касается степени полноты проявления сущностных </w:t>
      </w:r>
      <w:r w:rsidR="007976FA">
        <w:rPr>
          <w:rFonts w:ascii="Times New Roman" w:hAnsi="Times New Roman" w:cs="Times New Roman"/>
          <w:sz w:val="28"/>
          <w:szCs w:val="28"/>
        </w:rPr>
        <w:t>качеств и способностей человека</w:t>
      </w:r>
      <w:r w:rsidRPr="007B17D1">
        <w:rPr>
          <w:rFonts w:ascii="Times New Roman" w:hAnsi="Times New Roman" w:cs="Times New Roman"/>
          <w:sz w:val="28"/>
          <w:szCs w:val="28"/>
        </w:rPr>
        <w:t>. В более широком смысле под отчуждением понимают также превращение каких-либо явлений и отношений в нечто иное, чем они являются сами по себе, искажение и извращение в сознании людей их реальных жизненных взаимоотношений. В процессе обучения в вузе происходит искажение  в восприяти</w:t>
      </w:r>
      <w:r w:rsidR="007976FA">
        <w:rPr>
          <w:rFonts w:ascii="Times New Roman" w:hAnsi="Times New Roman" w:cs="Times New Roman"/>
          <w:sz w:val="28"/>
          <w:szCs w:val="28"/>
        </w:rPr>
        <w:t>и будущей профессии, исчезает</w:t>
      </w:r>
      <w:r w:rsidRPr="007B17D1">
        <w:rPr>
          <w:rFonts w:ascii="Times New Roman" w:hAnsi="Times New Roman" w:cs="Times New Roman"/>
          <w:sz w:val="28"/>
          <w:szCs w:val="28"/>
        </w:rPr>
        <w:t xml:space="preserve"> эмоциональный фон и заинтер</w:t>
      </w:r>
      <w:r w:rsidR="00A64644">
        <w:rPr>
          <w:rFonts w:ascii="Times New Roman" w:hAnsi="Times New Roman" w:cs="Times New Roman"/>
          <w:sz w:val="28"/>
          <w:szCs w:val="28"/>
        </w:rPr>
        <w:t>есованность к предмету изучения</w:t>
      </w:r>
      <w:r w:rsidRPr="007B17D1">
        <w:rPr>
          <w:rFonts w:ascii="Times New Roman" w:hAnsi="Times New Roman" w:cs="Times New Roman"/>
          <w:sz w:val="28"/>
          <w:szCs w:val="28"/>
        </w:rPr>
        <w:t>, в результате чего нарастает дистанция между слушателем и преподавателем, слушателем и предметом познания. Для того</w:t>
      </w:r>
      <w:proofErr w:type="gramStart"/>
      <w:r w:rsidRPr="007B17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B17D1">
        <w:rPr>
          <w:rFonts w:ascii="Times New Roman" w:hAnsi="Times New Roman" w:cs="Times New Roman"/>
          <w:sz w:val="28"/>
          <w:szCs w:val="28"/>
        </w:rPr>
        <w:t xml:space="preserve"> чтобы решит</w:t>
      </w:r>
      <w:r w:rsidR="007976FA">
        <w:rPr>
          <w:rFonts w:ascii="Times New Roman" w:hAnsi="Times New Roman" w:cs="Times New Roman"/>
          <w:sz w:val="28"/>
          <w:szCs w:val="28"/>
        </w:rPr>
        <w:t>ь данную проблему мы применяем</w:t>
      </w:r>
      <w:r w:rsidRPr="007B17D1">
        <w:rPr>
          <w:rFonts w:ascii="Times New Roman" w:hAnsi="Times New Roman" w:cs="Times New Roman"/>
          <w:sz w:val="28"/>
          <w:szCs w:val="28"/>
        </w:rPr>
        <w:t xml:space="preserve"> интерактивную модель обучения. Концепция обучения заключает</w:t>
      </w:r>
      <w:r w:rsidR="007B17D1" w:rsidRPr="007B17D1">
        <w:rPr>
          <w:rFonts w:ascii="Times New Roman" w:hAnsi="Times New Roman" w:cs="Times New Roman"/>
          <w:sz w:val="28"/>
          <w:szCs w:val="28"/>
        </w:rPr>
        <w:t>ся в ориентации на индивидуаль</w:t>
      </w:r>
      <w:r w:rsidRPr="007B17D1">
        <w:rPr>
          <w:rFonts w:ascii="Times New Roman" w:hAnsi="Times New Roman" w:cs="Times New Roman"/>
          <w:sz w:val="28"/>
          <w:szCs w:val="28"/>
        </w:rPr>
        <w:t xml:space="preserve">ную работу со студентами и обучение </w:t>
      </w:r>
      <w:r w:rsidR="007B17D1" w:rsidRPr="007B17D1">
        <w:rPr>
          <w:rFonts w:ascii="Times New Roman" w:hAnsi="Times New Roman" w:cs="Times New Roman"/>
          <w:sz w:val="28"/>
          <w:szCs w:val="28"/>
        </w:rPr>
        <w:t xml:space="preserve">их практической психологии. Эта </w:t>
      </w:r>
      <w:r w:rsidRPr="007B17D1">
        <w:rPr>
          <w:rFonts w:ascii="Times New Roman" w:hAnsi="Times New Roman" w:cs="Times New Roman"/>
          <w:sz w:val="28"/>
          <w:szCs w:val="28"/>
        </w:rPr>
        <w:t>задача выполняется при помощи ор</w:t>
      </w:r>
      <w:r w:rsidR="007B17D1" w:rsidRPr="007B17D1">
        <w:rPr>
          <w:rFonts w:ascii="Times New Roman" w:hAnsi="Times New Roman" w:cs="Times New Roman"/>
          <w:sz w:val="28"/>
          <w:szCs w:val="28"/>
        </w:rPr>
        <w:t>ганизации тренингов и практику</w:t>
      </w:r>
      <w:r w:rsidRPr="007B17D1">
        <w:rPr>
          <w:rFonts w:ascii="Times New Roman" w:hAnsi="Times New Roman" w:cs="Times New Roman"/>
          <w:sz w:val="28"/>
          <w:szCs w:val="28"/>
        </w:rPr>
        <w:t>мов, а также сочетания теоретических</w:t>
      </w:r>
      <w:r w:rsidR="007B17D1" w:rsidRPr="007B17D1">
        <w:rPr>
          <w:rFonts w:ascii="Times New Roman" w:hAnsi="Times New Roman" w:cs="Times New Roman"/>
          <w:sz w:val="28"/>
          <w:szCs w:val="28"/>
        </w:rPr>
        <w:t xml:space="preserve"> дисциплин и практических заня</w:t>
      </w:r>
      <w:r w:rsidRPr="007B17D1">
        <w:rPr>
          <w:rFonts w:ascii="Times New Roman" w:hAnsi="Times New Roman" w:cs="Times New Roman"/>
          <w:sz w:val="28"/>
          <w:szCs w:val="28"/>
        </w:rPr>
        <w:t>тий таким образом, чтобы они подгот</w:t>
      </w:r>
      <w:r w:rsidR="007B17D1" w:rsidRPr="007B17D1">
        <w:rPr>
          <w:rFonts w:ascii="Times New Roman" w:hAnsi="Times New Roman" w:cs="Times New Roman"/>
          <w:sz w:val="28"/>
          <w:szCs w:val="28"/>
        </w:rPr>
        <w:t>авливали слушателей к практиче</w:t>
      </w:r>
      <w:r w:rsidRPr="007B17D1">
        <w:rPr>
          <w:rFonts w:ascii="Times New Roman" w:hAnsi="Times New Roman" w:cs="Times New Roman"/>
          <w:sz w:val="28"/>
          <w:szCs w:val="28"/>
        </w:rPr>
        <w:t>ской деятельности. В нашем Цент</w:t>
      </w:r>
      <w:r w:rsidR="007B17D1" w:rsidRPr="007B17D1">
        <w:rPr>
          <w:rFonts w:ascii="Times New Roman" w:hAnsi="Times New Roman" w:cs="Times New Roman"/>
          <w:sz w:val="28"/>
          <w:szCs w:val="28"/>
        </w:rPr>
        <w:t xml:space="preserve">ре разрабатывается новая модель </w:t>
      </w:r>
      <w:r w:rsidRPr="007B17D1">
        <w:rPr>
          <w:rFonts w:ascii="Times New Roman" w:hAnsi="Times New Roman" w:cs="Times New Roman"/>
          <w:sz w:val="28"/>
          <w:szCs w:val="28"/>
        </w:rPr>
        <w:t xml:space="preserve">обучения практической психологии, </w:t>
      </w:r>
      <w:r w:rsidR="007B17D1" w:rsidRPr="007B17D1">
        <w:rPr>
          <w:rFonts w:ascii="Times New Roman" w:hAnsi="Times New Roman" w:cs="Times New Roman"/>
          <w:sz w:val="28"/>
          <w:szCs w:val="28"/>
        </w:rPr>
        <w:t>в основе которой стремление ин</w:t>
      </w:r>
      <w:r w:rsidRPr="007B17D1">
        <w:rPr>
          <w:rFonts w:ascii="Times New Roman" w:hAnsi="Times New Roman" w:cs="Times New Roman"/>
          <w:sz w:val="28"/>
          <w:szCs w:val="28"/>
        </w:rPr>
        <w:t>тегрировать как можно ближе об</w:t>
      </w:r>
      <w:r w:rsidR="007B17D1" w:rsidRPr="007B17D1">
        <w:rPr>
          <w:rFonts w:ascii="Times New Roman" w:hAnsi="Times New Roman" w:cs="Times New Roman"/>
          <w:sz w:val="28"/>
          <w:szCs w:val="28"/>
        </w:rPr>
        <w:t xml:space="preserve">учение и практику, личностный и </w:t>
      </w:r>
      <w:r w:rsidRPr="007B17D1">
        <w:rPr>
          <w:rFonts w:ascii="Times New Roman" w:hAnsi="Times New Roman" w:cs="Times New Roman"/>
          <w:sz w:val="28"/>
          <w:szCs w:val="28"/>
        </w:rPr>
        <w:t>профессиональны</w:t>
      </w:r>
      <w:r w:rsidR="007B17D1" w:rsidRPr="007B17D1">
        <w:rPr>
          <w:rFonts w:ascii="Times New Roman" w:hAnsi="Times New Roman" w:cs="Times New Roman"/>
          <w:sz w:val="28"/>
          <w:szCs w:val="28"/>
        </w:rPr>
        <w:t xml:space="preserve">й рост студентов. </w:t>
      </w:r>
      <w:r w:rsidRPr="007B17D1">
        <w:rPr>
          <w:rFonts w:ascii="Times New Roman" w:hAnsi="Times New Roman" w:cs="Times New Roman"/>
          <w:sz w:val="28"/>
          <w:szCs w:val="28"/>
        </w:rPr>
        <w:t>Практическая подготовка требу</w:t>
      </w:r>
      <w:r w:rsidR="007B17D1" w:rsidRPr="007B17D1">
        <w:rPr>
          <w:rFonts w:ascii="Times New Roman" w:hAnsi="Times New Roman" w:cs="Times New Roman"/>
          <w:sz w:val="28"/>
          <w:szCs w:val="28"/>
        </w:rPr>
        <w:t>ет существенной перестройки от</w:t>
      </w:r>
      <w:r w:rsidRPr="007B17D1">
        <w:rPr>
          <w:rFonts w:ascii="Times New Roman" w:hAnsi="Times New Roman" w:cs="Times New Roman"/>
          <w:sz w:val="28"/>
          <w:szCs w:val="28"/>
        </w:rPr>
        <w:t>ношений между студентами и препо</w:t>
      </w:r>
      <w:r w:rsidR="007B17D1" w:rsidRPr="007B17D1">
        <w:rPr>
          <w:rFonts w:ascii="Times New Roman" w:hAnsi="Times New Roman" w:cs="Times New Roman"/>
          <w:sz w:val="28"/>
          <w:szCs w:val="28"/>
        </w:rPr>
        <w:t xml:space="preserve">давателями. Мы ориентируемся на </w:t>
      </w:r>
      <w:r w:rsidRPr="007B17D1">
        <w:rPr>
          <w:rFonts w:ascii="Times New Roman" w:hAnsi="Times New Roman" w:cs="Times New Roman"/>
          <w:sz w:val="28"/>
          <w:szCs w:val="28"/>
        </w:rPr>
        <w:t>создание между ними субъектно-об</w:t>
      </w:r>
      <w:r w:rsidR="007B17D1" w:rsidRPr="007B17D1">
        <w:rPr>
          <w:rFonts w:ascii="Times New Roman" w:hAnsi="Times New Roman" w:cs="Times New Roman"/>
          <w:sz w:val="28"/>
          <w:szCs w:val="28"/>
        </w:rPr>
        <w:t xml:space="preserve">ъектных отношений, что приводит </w:t>
      </w:r>
      <w:r w:rsidRPr="007B17D1">
        <w:rPr>
          <w:rFonts w:ascii="Times New Roman" w:hAnsi="Times New Roman" w:cs="Times New Roman"/>
          <w:sz w:val="28"/>
          <w:szCs w:val="28"/>
        </w:rPr>
        <w:t>к сокращению дистанций между преподавателем и сту</w:t>
      </w:r>
      <w:r w:rsidR="007976FA">
        <w:rPr>
          <w:rFonts w:ascii="Times New Roman" w:hAnsi="Times New Roman" w:cs="Times New Roman"/>
          <w:sz w:val="28"/>
          <w:szCs w:val="28"/>
        </w:rPr>
        <w:t>дентом и уста</w:t>
      </w:r>
      <w:r w:rsidRPr="007B17D1">
        <w:rPr>
          <w:rFonts w:ascii="Times New Roman" w:hAnsi="Times New Roman" w:cs="Times New Roman"/>
          <w:sz w:val="28"/>
          <w:szCs w:val="28"/>
        </w:rPr>
        <w:t xml:space="preserve">новлению доверительных отношений. </w:t>
      </w:r>
      <w:r w:rsidR="007976FA">
        <w:rPr>
          <w:rFonts w:ascii="Times New Roman" w:hAnsi="Times New Roman" w:cs="Times New Roman"/>
          <w:sz w:val="28"/>
          <w:szCs w:val="28"/>
        </w:rPr>
        <w:t xml:space="preserve">Это связано с тем, что освоение </w:t>
      </w:r>
      <w:r w:rsidRPr="007B17D1">
        <w:rPr>
          <w:rFonts w:ascii="Times New Roman" w:hAnsi="Times New Roman" w:cs="Times New Roman"/>
          <w:sz w:val="28"/>
          <w:szCs w:val="28"/>
        </w:rPr>
        <w:t>практической психологии требует не</w:t>
      </w:r>
      <w:r w:rsidR="007976FA">
        <w:rPr>
          <w:rFonts w:ascii="Times New Roman" w:hAnsi="Times New Roman" w:cs="Times New Roman"/>
          <w:sz w:val="28"/>
          <w:szCs w:val="28"/>
        </w:rPr>
        <w:t xml:space="preserve"> только знания методов воздейст</w:t>
      </w:r>
      <w:r w:rsidRPr="007B17D1">
        <w:rPr>
          <w:rFonts w:ascii="Times New Roman" w:hAnsi="Times New Roman" w:cs="Times New Roman"/>
          <w:sz w:val="28"/>
          <w:szCs w:val="28"/>
        </w:rPr>
        <w:t xml:space="preserve">вия, но и личной подготовки, так как </w:t>
      </w:r>
      <w:r w:rsidR="007B17D1">
        <w:rPr>
          <w:rFonts w:ascii="Times New Roman" w:hAnsi="Times New Roman" w:cs="Times New Roman"/>
          <w:sz w:val="28"/>
          <w:szCs w:val="28"/>
        </w:rPr>
        <w:t>сама личность психолога являет</w:t>
      </w:r>
      <w:r w:rsidRPr="007B17D1">
        <w:rPr>
          <w:rFonts w:ascii="Times New Roman" w:hAnsi="Times New Roman" w:cs="Times New Roman"/>
          <w:sz w:val="28"/>
          <w:szCs w:val="28"/>
        </w:rPr>
        <w:t>ся и неотъемлемой частью метода и те</w:t>
      </w:r>
      <w:r w:rsidR="007B17D1">
        <w:rPr>
          <w:rFonts w:ascii="Times New Roman" w:hAnsi="Times New Roman" w:cs="Times New Roman"/>
          <w:sz w:val="28"/>
          <w:szCs w:val="28"/>
        </w:rPr>
        <w:t xml:space="preserve">м, кто эти методы осуществляет. </w:t>
      </w:r>
      <w:r w:rsidRPr="007B17D1">
        <w:rPr>
          <w:rFonts w:ascii="Times New Roman" w:hAnsi="Times New Roman" w:cs="Times New Roman"/>
          <w:sz w:val="28"/>
          <w:szCs w:val="28"/>
        </w:rPr>
        <w:t>В обучении психологическом</w:t>
      </w:r>
      <w:r w:rsidR="007B17D1">
        <w:rPr>
          <w:rFonts w:ascii="Times New Roman" w:hAnsi="Times New Roman" w:cs="Times New Roman"/>
          <w:sz w:val="28"/>
          <w:szCs w:val="28"/>
        </w:rPr>
        <w:t xml:space="preserve">у мастерству нами были выведены </w:t>
      </w:r>
      <w:r w:rsidRPr="007B17D1">
        <w:rPr>
          <w:rFonts w:ascii="Times New Roman" w:hAnsi="Times New Roman" w:cs="Times New Roman"/>
          <w:sz w:val="28"/>
          <w:szCs w:val="28"/>
        </w:rPr>
        <w:t>четыре бло</w:t>
      </w:r>
      <w:r w:rsidR="007B17D1">
        <w:rPr>
          <w:rFonts w:ascii="Times New Roman" w:hAnsi="Times New Roman" w:cs="Times New Roman"/>
          <w:sz w:val="28"/>
          <w:szCs w:val="28"/>
        </w:rPr>
        <w:t>ка подготовки: личностный, общепрофессиональный, спе</w:t>
      </w:r>
      <w:r w:rsidRPr="007B17D1">
        <w:rPr>
          <w:rFonts w:ascii="Times New Roman" w:hAnsi="Times New Roman" w:cs="Times New Roman"/>
          <w:sz w:val="28"/>
          <w:szCs w:val="28"/>
        </w:rPr>
        <w:t>циал</w:t>
      </w:r>
      <w:r w:rsidR="007B17D1" w:rsidRPr="007B17D1">
        <w:rPr>
          <w:rFonts w:ascii="Times New Roman" w:hAnsi="Times New Roman" w:cs="Times New Roman"/>
          <w:sz w:val="28"/>
          <w:szCs w:val="28"/>
        </w:rPr>
        <w:t xml:space="preserve">ьный и </w:t>
      </w:r>
      <w:proofErr w:type="spellStart"/>
      <w:r w:rsidR="007B17D1" w:rsidRPr="007B17D1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="007976FA">
        <w:rPr>
          <w:rFonts w:ascii="Times New Roman" w:hAnsi="Times New Roman" w:cs="Times New Roman"/>
          <w:sz w:val="28"/>
          <w:szCs w:val="28"/>
        </w:rPr>
        <w:t>-</w:t>
      </w:r>
      <w:r w:rsidR="007B17D1" w:rsidRPr="007B17D1">
        <w:rPr>
          <w:rFonts w:ascii="Times New Roman" w:hAnsi="Times New Roman" w:cs="Times New Roman"/>
          <w:sz w:val="28"/>
          <w:szCs w:val="28"/>
        </w:rPr>
        <w:t xml:space="preserve">профессиональный. </w:t>
      </w:r>
      <w:r w:rsidRPr="007B17D1">
        <w:rPr>
          <w:rFonts w:ascii="Times New Roman" w:hAnsi="Times New Roman" w:cs="Times New Roman"/>
          <w:sz w:val="28"/>
          <w:szCs w:val="28"/>
        </w:rPr>
        <w:t xml:space="preserve">Однако такую подготовку не </w:t>
      </w:r>
      <w:r w:rsidRPr="007B17D1">
        <w:rPr>
          <w:rFonts w:ascii="Times New Roman" w:hAnsi="Times New Roman" w:cs="Times New Roman"/>
          <w:sz w:val="28"/>
          <w:szCs w:val="28"/>
        </w:rPr>
        <w:lastRenderedPageBreak/>
        <w:t>об</w:t>
      </w:r>
      <w:r w:rsidR="007B17D1" w:rsidRPr="007B17D1">
        <w:rPr>
          <w:rFonts w:ascii="Times New Roman" w:hAnsi="Times New Roman" w:cs="Times New Roman"/>
          <w:sz w:val="28"/>
          <w:szCs w:val="28"/>
        </w:rPr>
        <w:t>язательно рассматривать как по</w:t>
      </w:r>
      <w:r w:rsidRPr="007B17D1">
        <w:rPr>
          <w:rFonts w:ascii="Times New Roman" w:hAnsi="Times New Roman" w:cs="Times New Roman"/>
          <w:sz w:val="28"/>
          <w:szCs w:val="28"/>
        </w:rPr>
        <w:t>следовательное движение по назв</w:t>
      </w:r>
      <w:r w:rsidR="007B17D1" w:rsidRPr="007B17D1">
        <w:rPr>
          <w:rFonts w:ascii="Times New Roman" w:hAnsi="Times New Roman" w:cs="Times New Roman"/>
          <w:sz w:val="28"/>
          <w:szCs w:val="28"/>
        </w:rPr>
        <w:t xml:space="preserve">анным уровням, она может идти с </w:t>
      </w:r>
      <w:r w:rsidR="007B17D1">
        <w:rPr>
          <w:rFonts w:ascii="Times New Roman" w:hAnsi="Times New Roman" w:cs="Times New Roman"/>
          <w:sz w:val="28"/>
          <w:szCs w:val="28"/>
        </w:rPr>
        <w:t>люб</w:t>
      </w:r>
      <w:r w:rsidR="007976FA">
        <w:rPr>
          <w:rFonts w:ascii="Times New Roman" w:hAnsi="Times New Roman" w:cs="Times New Roman"/>
          <w:sz w:val="28"/>
          <w:szCs w:val="28"/>
        </w:rPr>
        <w:t>ого места</w:t>
      </w:r>
      <w:r w:rsidRPr="007B17D1">
        <w:rPr>
          <w:rFonts w:ascii="Times New Roman" w:hAnsi="Times New Roman" w:cs="Times New Roman"/>
          <w:sz w:val="28"/>
          <w:szCs w:val="28"/>
        </w:rPr>
        <w:t>.</w:t>
      </w:r>
    </w:p>
    <w:p w:rsidR="00B268E6" w:rsidRPr="007B17D1" w:rsidRDefault="007B17D1" w:rsidP="007976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7D1">
        <w:rPr>
          <w:rFonts w:ascii="Times New Roman" w:hAnsi="Times New Roman" w:cs="Times New Roman"/>
          <w:sz w:val="28"/>
          <w:szCs w:val="28"/>
        </w:rPr>
        <w:t>Личностный блок</w:t>
      </w:r>
      <w:r>
        <w:rPr>
          <w:rFonts w:ascii="Times New Roman" w:hAnsi="Times New Roman" w:cs="Times New Roman"/>
          <w:sz w:val="28"/>
          <w:szCs w:val="28"/>
        </w:rPr>
        <w:t xml:space="preserve"> включает  индивидуальную терапию</w:t>
      </w:r>
      <w:r w:rsidRPr="007B17D1">
        <w:rPr>
          <w:rFonts w:ascii="Times New Roman" w:hAnsi="Times New Roman" w:cs="Times New Roman"/>
          <w:sz w:val="28"/>
          <w:szCs w:val="28"/>
        </w:rPr>
        <w:t>: исследование личных проблем, повы</w:t>
      </w:r>
      <w:r>
        <w:rPr>
          <w:rFonts w:ascii="Times New Roman" w:hAnsi="Times New Roman" w:cs="Times New Roman"/>
          <w:sz w:val="28"/>
          <w:szCs w:val="28"/>
        </w:rPr>
        <w:t xml:space="preserve">шение психологической зрелости. </w:t>
      </w:r>
      <w:r w:rsidR="007976F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Общепрофессиональный блок - ф</w:t>
      </w:r>
      <w:r w:rsidR="00B268E6" w:rsidRPr="007B17D1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ирование инструментальной по</w:t>
      </w:r>
      <w:r w:rsidR="00B268E6" w:rsidRPr="007B17D1">
        <w:rPr>
          <w:rFonts w:ascii="Times New Roman" w:hAnsi="Times New Roman" w:cs="Times New Roman"/>
          <w:sz w:val="28"/>
          <w:szCs w:val="28"/>
        </w:rPr>
        <w:t>зиции</w:t>
      </w:r>
      <w:r>
        <w:rPr>
          <w:rFonts w:ascii="Times New Roman" w:hAnsi="Times New Roman" w:cs="Times New Roman"/>
          <w:sz w:val="28"/>
          <w:szCs w:val="28"/>
        </w:rPr>
        <w:t>, развитие способностей в сфере «Человек-человек». Блок Специальной Подготовки - Развитие резонансных способно</w:t>
      </w:r>
      <w:r w:rsidR="00B268E6" w:rsidRPr="007B17D1">
        <w:rPr>
          <w:rFonts w:ascii="Times New Roman" w:hAnsi="Times New Roman" w:cs="Times New Roman"/>
          <w:sz w:val="28"/>
          <w:szCs w:val="28"/>
        </w:rPr>
        <w:t>стей: стабильное самосознание,</w:t>
      </w:r>
    </w:p>
    <w:p w:rsidR="00B268E6" w:rsidRPr="007B17D1" w:rsidRDefault="007B17D1" w:rsidP="007B1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объемное восприятие, эмоциональная пласт</w:t>
      </w:r>
      <w:r w:rsidR="007976FA">
        <w:rPr>
          <w:rFonts w:ascii="Times New Roman" w:hAnsi="Times New Roman" w:cs="Times New Roman"/>
          <w:sz w:val="28"/>
          <w:szCs w:val="28"/>
        </w:rPr>
        <w:t xml:space="preserve">ичность и др. Подготовка </w:t>
      </w:r>
      <w:proofErr w:type="spellStart"/>
      <w:r w:rsidR="007976F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976FA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6FA">
        <w:rPr>
          <w:rFonts w:ascii="Times New Roman" w:hAnsi="Times New Roman" w:cs="Times New Roman"/>
          <w:sz w:val="28"/>
          <w:szCs w:val="28"/>
        </w:rPr>
        <w:t>п</w:t>
      </w:r>
      <w:r w:rsidR="00B268E6" w:rsidRPr="007B17D1">
        <w:rPr>
          <w:rFonts w:ascii="Times New Roman" w:hAnsi="Times New Roman" w:cs="Times New Roman"/>
          <w:sz w:val="28"/>
          <w:szCs w:val="28"/>
        </w:rPr>
        <w:t>рофес</w:t>
      </w:r>
      <w:r>
        <w:rPr>
          <w:rFonts w:ascii="Times New Roman" w:hAnsi="Times New Roman" w:cs="Times New Roman"/>
          <w:sz w:val="28"/>
          <w:szCs w:val="28"/>
        </w:rPr>
        <w:t xml:space="preserve">сиональных умений - </w:t>
      </w:r>
      <w:r w:rsidR="007976FA">
        <w:rPr>
          <w:rFonts w:ascii="Times New Roman" w:hAnsi="Times New Roman" w:cs="Times New Roman"/>
          <w:sz w:val="28"/>
          <w:szCs w:val="28"/>
        </w:rPr>
        <w:t>в</w:t>
      </w:r>
      <w:r w:rsidR="00B268E6" w:rsidRPr="007B17D1">
        <w:rPr>
          <w:rFonts w:ascii="Times New Roman" w:hAnsi="Times New Roman" w:cs="Times New Roman"/>
          <w:sz w:val="28"/>
          <w:szCs w:val="28"/>
        </w:rPr>
        <w:t>ладе</w:t>
      </w:r>
      <w:r>
        <w:rPr>
          <w:rFonts w:ascii="Times New Roman" w:hAnsi="Times New Roman" w:cs="Times New Roman"/>
          <w:sz w:val="28"/>
          <w:szCs w:val="28"/>
        </w:rPr>
        <w:t>ние различным психотерапевтиче</w:t>
      </w:r>
      <w:r w:rsidR="00B268E6" w:rsidRPr="007B17D1">
        <w:rPr>
          <w:rFonts w:ascii="Times New Roman" w:hAnsi="Times New Roman" w:cs="Times New Roman"/>
          <w:sz w:val="28"/>
          <w:szCs w:val="28"/>
        </w:rPr>
        <w:t xml:space="preserve">ским </w:t>
      </w:r>
      <w:r>
        <w:rPr>
          <w:rFonts w:ascii="Times New Roman" w:hAnsi="Times New Roman" w:cs="Times New Roman"/>
          <w:sz w:val="28"/>
          <w:szCs w:val="28"/>
        </w:rPr>
        <w:t>инструментарием из области пси</w:t>
      </w:r>
      <w:r w:rsidR="00B268E6" w:rsidRPr="007B17D1">
        <w:rPr>
          <w:rFonts w:ascii="Times New Roman" w:hAnsi="Times New Roman" w:cs="Times New Roman"/>
          <w:sz w:val="28"/>
          <w:szCs w:val="28"/>
        </w:rPr>
        <w:t xml:space="preserve">хоанализа, </w:t>
      </w:r>
      <w:proofErr w:type="spellStart"/>
      <w:r w:rsidR="00B268E6" w:rsidRPr="007B17D1">
        <w:rPr>
          <w:rFonts w:ascii="Times New Roman" w:hAnsi="Times New Roman" w:cs="Times New Roman"/>
          <w:sz w:val="28"/>
          <w:szCs w:val="28"/>
        </w:rPr>
        <w:t>гештальт</w:t>
      </w:r>
      <w:proofErr w:type="spellEnd"/>
      <w:r w:rsidR="007976FA">
        <w:rPr>
          <w:rFonts w:ascii="Times New Roman" w:hAnsi="Times New Roman" w:cs="Times New Roman"/>
          <w:sz w:val="28"/>
          <w:szCs w:val="28"/>
        </w:rPr>
        <w:t>-</w:t>
      </w:r>
      <w:r w:rsidR="00B268E6" w:rsidRPr="007B17D1">
        <w:rPr>
          <w:rFonts w:ascii="Times New Roman" w:hAnsi="Times New Roman" w:cs="Times New Roman"/>
          <w:sz w:val="28"/>
          <w:szCs w:val="28"/>
        </w:rPr>
        <w:t>терапии, НЛП и др.</w:t>
      </w:r>
    </w:p>
    <w:p w:rsidR="00B268E6" w:rsidRPr="007B17D1" w:rsidRDefault="00B268E6" w:rsidP="007B17D1">
      <w:pPr>
        <w:jc w:val="both"/>
        <w:rPr>
          <w:rFonts w:ascii="Times New Roman" w:hAnsi="Times New Roman" w:cs="Times New Roman"/>
          <w:sz w:val="28"/>
          <w:szCs w:val="28"/>
        </w:rPr>
      </w:pPr>
      <w:r w:rsidRPr="007B17D1">
        <w:rPr>
          <w:rFonts w:ascii="Times New Roman" w:hAnsi="Times New Roman" w:cs="Times New Roman"/>
          <w:sz w:val="28"/>
          <w:szCs w:val="28"/>
        </w:rPr>
        <w:t>Личностный блок. Психолог — э</w:t>
      </w:r>
      <w:r w:rsidR="007B17D1">
        <w:rPr>
          <w:rFonts w:ascii="Times New Roman" w:hAnsi="Times New Roman" w:cs="Times New Roman"/>
          <w:sz w:val="28"/>
          <w:szCs w:val="28"/>
        </w:rPr>
        <w:t>то всего лишь роль, которую мо</w:t>
      </w:r>
      <w:r w:rsidRPr="007B17D1">
        <w:rPr>
          <w:rFonts w:ascii="Times New Roman" w:hAnsi="Times New Roman" w:cs="Times New Roman"/>
          <w:sz w:val="28"/>
          <w:szCs w:val="28"/>
        </w:rPr>
        <w:t>жет выполнять человек. Для того что</w:t>
      </w:r>
      <w:r w:rsidR="007B17D1">
        <w:rPr>
          <w:rFonts w:ascii="Times New Roman" w:hAnsi="Times New Roman" w:cs="Times New Roman"/>
          <w:sz w:val="28"/>
          <w:szCs w:val="28"/>
        </w:rPr>
        <w:t>бы быть эффективным в своей ро</w:t>
      </w:r>
      <w:r w:rsidRPr="007B17D1">
        <w:rPr>
          <w:rFonts w:ascii="Times New Roman" w:hAnsi="Times New Roman" w:cs="Times New Roman"/>
          <w:sz w:val="28"/>
          <w:szCs w:val="28"/>
        </w:rPr>
        <w:t>ли, у него, помимо профессиональн</w:t>
      </w:r>
      <w:r w:rsidR="007B17D1">
        <w:rPr>
          <w:rFonts w:ascii="Times New Roman" w:hAnsi="Times New Roman" w:cs="Times New Roman"/>
          <w:sz w:val="28"/>
          <w:szCs w:val="28"/>
        </w:rPr>
        <w:t>ых качеств, должна быть опреде</w:t>
      </w:r>
      <w:r w:rsidRPr="007B17D1">
        <w:rPr>
          <w:rFonts w:ascii="Times New Roman" w:hAnsi="Times New Roman" w:cs="Times New Roman"/>
          <w:sz w:val="28"/>
          <w:szCs w:val="28"/>
        </w:rPr>
        <w:t>ленная личностная подготовка. Личн</w:t>
      </w:r>
      <w:r w:rsidR="007B17D1">
        <w:rPr>
          <w:rFonts w:ascii="Times New Roman" w:hAnsi="Times New Roman" w:cs="Times New Roman"/>
          <w:sz w:val="28"/>
          <w:szCs w:val="28"/>
        </w:rPr>
        <w:t xml:space="preserve">остный блок касается развития и </w:t>
      </w:r>
      <w:r w:rsidRPr="007B17D1">
        <w:rPr>
          <w:rFonts w:ascii="Times New Roman" w:hAnsi="Times New Roman" w:cs="Times New Roman"/>
          <w:sz w:val="28"/>
          <w:szCs w:val="28"/>
        </w:rPr>
        <w:t>трансфор</w:t>
      </w:r>
      <w:r w:rsidR="007B17D1">
        <w:rPr>
          <w:rFonts w:ascii="Times New Roman" w:hAnsi="Times New Roman" w:cs="Times New Roman"/>
          <w:sz w:val="28"/>
          <w:szCs w:val="28"/>
        </w:rPr>
        <w:t xml:space="preserve">мации специалиста как человека. </w:t>
      </w:r>
      <w:r w:rsidRPr="007B17D1">
        <w:rPr>
          <w:rFonts w:ascii="Times New Roman" w:hAnsi="Times New Roman" w:cs="Times New Roman"/>
          <w:sz w:val="28"/>
          <w:szCs w:val="28"/>
        </w:rPr>
        <w:t>Сюда входит, прежде всего,</w:t>
      </w:r>
      <w:r w:rsidR="007976FA">
        <w:rPr>
          <w:rFonts w:ascii="Times New Roman" w:hAnsi="Times New Roman" w:cs="Times New Roman"/>
          <w:sz w:val="28"/>
          <w:szCs w:val="28"/>
        </w:rPr>
        <w:t xml:space="preserve"> индивидуальная личная терапия. </w:t>
      </w:r>
      <w:r w:rsidRPr="007B17D1">
        <w:rPr>
          <w:rFonts w:ascii="Times New Roman" w:hAnsi="Times New Roman" w:cs="Times New Roman"/>
          <w:sz w:val="28"/>
          <w:szCs w:val="28"/>
        </w:rPr>
        <w:t>Цель ее заключается вовсе не в ос</w:t>
      </w:r>
      <w:r w:rsidR="007B17D1">
        <w:rPr>
          <w:rFonts w:ascii="Times New Roman" w:hAnsi="Times New Roman" w:cs="Times New Roman"/>
          <w:sz w:val="28"/>
          <w:szCs w:val="28"/>
        </w:rPr>
        <w:t>вобождении человека от его про</w:t>
      </w:r>
      <w:r w:rsidRPr="007B17D1">
        <w:rPr>
          <w:rFonts w:ascii="Times New Roman" w:hAnsi="Times New Roman" w:cs="Times New Roman"/>
          <w:sz w:val="28"/>
          <w:szCs w:val="28"/>
        </w:rPr>
        <w:t>блем. Чем больше у психолога личных</w:t>
      </w:r>
      <w:r w:rsidR="007B17D1">
        <w:rPr>
          <w:rFonts w:ascii="Times New Roman" w:hAnsi="Times New Roman" w:cs="Times New Roman"/>
          <w:sz w:val="28"/>
          <w:szCs w:val="28"/>
        </w:rPr>
        <w:t xml:space="preserve"> проблем, тем легче ему резони</w:t>
      </w:r>
      <w:r w:rsidRPr="007B17D1">
        <w:rPr>
          <w:rFonts w:ascii="Times New Roman" w:hAnsi="Times New Roman" w:cs="Times New Roman"/>
          <w:sz w:val="28"/>
          <w:szCs w:val="28"/>
        </w:rPr>
        <w:t>ровать с клиентом. Главное при этом</w:t>
      </w:r>
      <w:r w:rsidR="007B17D1">
        <w:rPr>
          <w:rFonts w:ascii="Times New Roman" w:hAnsi="Times New Roman" w:cs="Times New Roman"/>
          <w:sz w:val="28"/>
          <w:szCs w:val="28"/>
        </w:rPr>
        <w:t>, чтобы не было перегрузки. Ин</w:t>
      </w:r>
      <w:r w:rsidRPr="007B17D1">
        <w:rPr>
          <w:rFonts w:ascii="Times New Roman" w:hAnsi="Times New Roman" w:cs="Times New Roman"/>
          <w:sz w:val="28"/>
          <w:szCs w:val="28"/>
        </w:rPr>
        <w:t>дивидуальная терапия помогает сдел</w:t>
      </w:r>
      <w:r w:rsidR="007B17D1">
        <w:rPr>
          <w:rFonts w:ascii="Times New Roman" w:hAnsi="Times New Roman" w:cs="Times New Roman"/>
          <w:sz w:val="28"/>
          <w:szCs w:val="28"/>
        </w:rPr>
        <w:t xml:space="preserve">ать эти проблемы неактуальными, </w:t>
      </w:r>
      <w:r w:rsidRPr="007B17D1">
        <w:rPr>
          <w:rFonts w:ascii="Times New Roman" w:hAnsi="Times New Roman" w:cs="Times New Roman"/>
          <w:sz w:val="28"/>
          <w:szCs w:val="28"/>
        </w:rPr>
        <w:t>то есть, чтобы они не заглушали зв</w:t>
      </w:r>
      <w:r w:rsidR="007B17D1">
        <w:rPr>
          <w:rFonts w:ascii="Times New Roman" w:hAnsi="Times New Roman" w:cs="Times New Roman"/>
          <w:sz w:val="28"/>
          <w:szCs w:val="28"/>
        </w:rPr>
        <w:t xml:space="preserve">учание клиента. Непроработанные </w:t>
      </w:r>
      <w:r w:rsidRPr="007B17D1">
        <w:rPr>
          <w:rFonts w:ascii="Times New Roman" w:hAnsi="Times New Roman" w:cs="Times New Roman"/>
          <w:sz w:val="28"/>
          <w:szCs w:val="28"/>
        </w:rPr>
        <w:t>личные проблемы, его «Тень», создают</w:t>
      </w:r>
      <w:r w:rsidR="007B17D1">
        <w:rPr>
          <w:rFonts w:ascii="Times New Roman" w:hAnsi="Times New Roman" w:cs="Times New Roman"/>
          <w:sz w:val="28"/>
          <w:szCs w:val="28"/>
        </w:rPr>
        <w:t xml:space="preserve"> у психолога своего рода «мерт</w:t>
      </w:r>
      <w:r w:rsidRPr="007B17D1">
        <w:rPr>
          <w:rFonts w:ascii="Times New Roman" w:hAnsi="Times New Roman" w:cs="Times New Roman"/>
          <w:sz w:val="28"/>
          <w:szCs w:val="28"/>
        </w:rPr>
        <w:t>вую зону». В таком случае проблемы к</w:t>
      </w:r>
      <w:r w:rsidR="007B17D1">
        <w:rPr>
          <w:rFonts w:ascii="Times New Roman" w:hAnsi="Times New Roman" w:cs="Times New Roman"/>
          <w:sz w:val="28"/>
          <w:szCs w:val="28"/>
        </w:rPr>
        <w:t xml:space="preserve">лиента «прячутся» в этой зоне и </w:t>
      </w:r>
      <w:r w:rsidRPr="007B17D1">
        <w:rPr>
          <w:rFonts w:ascii="Times New Roman" w:hAnsi="Times New Roman" w:cs="Times New Roman"/>
          <w:sz w:val="28"/>
          <w:szCs w:val="28"/>
        </w:rPr>
        <w:t>становятся недосяга</w:t>
      </w:r>
      <w:r w:rsidR="007B17D1">
        <w:rPr>
          <w:rFonts w:ascii="Times New Roman" w:hAnsi="Times New Roman" w:cs="Times New Roman"/>
          <w:sz w:val="28"/>
          <w:szCs w:val="28"/>
        </w:rPr>
        <w:t xml:space="preserve">емы для рассмотрения психолога. </w:t>
      </w:r>
      <w:r w:rsidRPr="007B17D1">
        <w:rPr>
          <w:rFonts w:ascii="Times New Roman" w:hAnsi="Times New Roman" w:cs="Times New Roman"/>
          <w:sz w:val="28"/>
          <w:szCs w:val="28"/>
        </w:rPr>
        <w:t>Другой момент связан с развитием</w:t>
      </w:r>
      <w:r w:rsidR="007B17D1">
        <w:rPr>
          <w:rFonts w:ascii="Times New Roman" w:hAnsi="Times New Roman" w:cs="Times New Roman"/>
          <w:sz w:val="28"/>
          <w:szCs w:val="28"/>
        </w:rPr>
        <w:t xml:space="preserve"> того, что называется сущностью </w:t>
      </w:r>
      <w:r w:rsidRPr="007B17D1">
        <w:rPr>
          <w:rFonts w:ascii="Times New Roman" w:hAnsi="Times New Roman" w:cs="Times New Roman"/>
          <w:sz w:val="28"/>
          <w:szCs w:val="28"/>
        </w:rPr>
        <w:t>человека. Это близко к понятию психол</w:t>
      </w:r>
      <w:r w:rsidR="007B17D1">
        <w:rPr>
          <w:rFonts w:ascii="Times New Roman" w:hAnsi="Times New Roman" w:cs="Times New Roman"/>
          <w:sz w:val="28"/>
          <w:szCs w:val="28"/>
        </w:rPr>
        <w:t xml:space="preserve">огической взрослости, мудрости, </w:t>
      </w:r>
      <w:r w:rsidRPr="007B17D1">
        <w:rPr>
          <w:rFonts w:ascii="Times New Roman" w:hAnsi="Times New Roman" w:cs="Times New Roman"/>
          <w:sz w:val="28"/>
          <w:szCs w:val="28"/>
        </w:rPr>
        <w:t xml:space="preserve">целостности человека, его душевной </w:t>
      </w:r>
      <w:r w:rsidR="007B17D1">
        <w:rPr>
          <w:rFonts w:ascii="Times New Roman" w:hAnsi="Times New Roman" w:cs="Times New Roman"/>
          <w:sz w:val="28"/>
          <w:szCs w:val="28"/>
        </w:rPr>
        <w:t xml:space="preserve">зрелости. Существует опасность. </w:t>
      </w:r>
      <w:r w:rsidRPr="007B17D1">
        <w:rPr>
          <w:rFonts w:ascii="Times New Roman" w:hAnsi="Times New Roman" w:cs="Times New Roman"/>
          <w:sz w:val="28"/>
          <w:szCs w:val="28"/>
        </w:rPr>
        <w:t>Что если за помощью обратится клиен</w:t>
      </w:r>
      <w:r w:rsidR="007B17D1">
        <w:rPr>
          <w:rFonts w:ascii="Times New Roman" w:hAnsi="Times New Roman" w:cs="Times New Roman"/>
          <w:sz w:val="28"/>
          <w:szCs w:val="28"/>
        </w:rPr>
        <w:t xml:space="preserve">т, психологически более зрелый, </w:t>
      </w:r>
      <w:r w:rsidRPr="007B17D1">
        <w:rPr>
          <w:rFonts w:ascii="Times New Roman" w:hAnsi="Times New Roman" w:cs="Times New Roman"/>
          <w:sz w:val="28"/>
          <w:szCs w:val="28"/>
        </w:rPr>
        <w:t xml:space="preserve">чем консультант, то произойдет смена </w:t>
      </w:r>
      <w:r w:rsidR="007B17D1">
        <w:rPr>
          <w:rFonts w:ascii="Times New Roman" w:hAnsi="Times New Roman" w:cs="Times New Roman"/>
          <w:sz w:val="28"/>
          <w:szCs w:val="28"/>
        </w:rPr>
        <w:t>ролей. Как писал Ф.</w:t>
      </w:r>
      <w:r w:rsidR="00797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7D1">
        <w:rPr>
          <w:rFonts w:ascii="Times New Roman" w:hAnsi="Times New Roman" w:cs="Times New Roman"/>
          <w:sz w:val="28"/>
          <w:szCs w:val="28"/>
        </w:rPr>
        <w:t>Перлс</w:t>
      </w:r>
      <w:proofErr w:type="spellEnd"/>
      <w:r w:rsidR="007B17D1">
        <w:rPr>
          <w:rFonts w:ascii="Times New Roman" w:hAnsi="Times New Roman" w:cs="Times New Roman"/>
          <w:sz w:val="28"/>
          <w:szCs w:val="28"/>
        </w:rPr>
        <w:t xml:space="preserve">: «Тот, </w:t>
      </w:r>
      <w:r w:rsidRPr="007B17D1">
        <w:rPr>
          <w:rFonts w:ascii="Times New Roman" w:hAnsi="Times New Roman" w:cs="Times New Roman"/>
          <w:sz w:val="28"/>
          <w:szCs w:val="28"/>
        </w:rPr>
        <w:t>кто психологически взрослее, т</w:t>
      </w:r>
      <w:r w:rsidR="007B17D1">
        <w:rPr>
          <w:rFonts w:ascii="Times New Roman" w:hAnsi="Times New Roman" w:cs="Times New Roman"/>
          <w:sz w:val="28"/>
          <w:szCs w:val="28"/>
        </w:rPr>
        <w:t>от и является психотерапевтом». В основе обще</w:t>
      </w:r>
      <w:r w:rsidRPr="007B17D1">
        <w:rPr>
          <w:rFonts w:ascii="Times New Roman" w:hAnsi="Times New Roman" w:cs="Times New Roman"/>
          <w:sz w:val="28"/>
          <w:szCs w:val="28"/>
        </w:rPr>
        <w:t>профессиона</w:t>
      </w:r>
      <w:r w:rsidR="007B17D1">
        <w:rPr>
          <w:rFonts w:ascii="Times New Roman" w:hAnsi="Times New Roman" w:cs="Times New Roman"/>
          <w:sz w:val="28"/>
          <w:szCs w:val="28"/>
        </w:rPr>
        <w:t>льного блока подготовки консуль</w:t>
      </w:r>
      <w:r w:rsidRPr="007B17D1">
        <w:rPr>
          <w:rFonts w:ascii="Times New Roman" w:hAnsi="Times New Roman" w:cs="Times New Roman"/>
          <w:sz w:val="28"/>
          <w:szCs w:val="28"/>
        </w:rPr>
        <w:t>танта лежит освоение им собственно профессиональной позиции Р-консультанта, то есть формировани</w:t>
      </w:r>
      <w:r w:rsidR="007976FA">
        <w:rPr>
          <w:rFonts w:ascii="Times New Roman" w:hAnsi="Times New Roman" w:cs="Times New Roman"/>
          <w:sz w:val="28"/>
          <w:szCs w:val="28"/>
        </w:rPr>
        <w:t xml:space="preserve">е психологии профессионала. Эта </w:t>
      </w:r>
      <w:r w:rsidRPr="007B17D1">
        <w:rPr>
          <w:rFonts w:ascii="Times New Roman" w:hAnsi="Times New Roman" w:cs="Times New Roman"/>
          <w:sz w:val="28"/>
          <w:szCs w:val="28"/>
        </w:rPr>
        <w:t>психология заключается, прежде всего</w:t>
      </w:r>
      <w:r w:rsidR="00DE4897">
        <w:rPr>
          <w:rFonts w:ascii="Times New Roman" w:hAnsi="Times New Roman" w:cs="Times New Roman"/>
          <w:sz w:val="28"/>
          <w:szCs w:val="28"/>
        </w:rPr>
        <w:t>, в выработке у себя инструмен</w:t>
      </w:r>
      <w:r w:rsidRPr="007B17D1">
        <w:rPr>
          <w:rFonts w:ascii="Times New Roman" w:hAnsi="Times New Roman" w:cs="Times New Roman"/>
          <w:sz w:val="28"/>
          <w:szCs w:val="28"/>
        </w:rPr>
        <w:t>тального отношения к своей роли. Пока психолог не отделит себя от</w:t>
      </w:r>
      <w:r w:rsidR="00A64644">
        <w:rPr>
          <w:rFonts w:ascii="Times New Roman" w:hAnsi="Times New Roman" w:cs="Times New Roman"/>
          <w:sz w:val="28"/>
          <w:szCs w:val="28"/>
        </w:rPr>
        <w:t xml:space="preserve"> </w:t>
      </w:r>
      <w:r w:rsidRPr="007B17D1">
        <w:rPr>
          <w:rFonts w:ascii="Times New Roman" w:hAnsi="Times New Roman" w:cs="Times New Roman"/>
          <w:sz w:val="28"/>
          <w:szCs w:val="28"/>
        </w:rPr>
        <w:t>своей профессиональной роли и не будет ее придерживаться то, если</w:t>
      </w:r>
      <w:r w:rsidR="00A64644">
        <w:rPr>
          <w:rFonts w:ascii="Times New Roman" w:hAnsi="Times New Roman" w:cs="Times New Roman"/>
          <w:sz w:val="28"/>
          <w:szCs w:val="28"/>
        </w:rPr>
        <w:t xml:space="preserve"> </w:t>
      </w:r>
      <w:r w:rsidRPr="007B17D1">
        <w:rPr>
          <w:rFonts w:ascii="Times New Roman" w:hAnsi="Times New Roman" w:cs="Times New Roman"/>
          <w:sz w:val="28"/>
          <w:szCs w:val="28"/>
        </w:rPr>
        <w:t>не выходить за ее рамки, говорить о</w:t>
      </w:r>
      <w:r w:rsidR="007976FA">
        <w:rPr>
          <w:rFonts w:ascii="Times New Roman" w:hAnsi="Times New Roman" w:cs="Times New Roman"/>
          <w:sz w:val="28"/>
          <w:szCs w:val="28"/>
        </w:rPr>
        <w:t xml:space="preserve"> его эффективной работе не при</w:t>
      </w:r>
      <w:r w:rsidRPr="007B17D1">
        <w:rPr>
          <w:rFonts w:ascii="Times New Roman" w:hAnsi="Times New Roman" w:cs="Times New Roman"/>
          <w:sz w:val="28"/>
          <w:szCs w:val="28"/>
        </w:rPr>
        <w:t>ходится. Подготовка на этом уровне з</w:t>
      </w:r>
      <w:r w:rsidR="007976FA">
        <w:rPr>
          <w:rFonts w:ascii="Times New Roman" w:hAnsi="Times New Roman" w:cs="Times New Roman"/>
          <w:sz w:val="28"/>
          <w:szCs w:val="28"/>
        </w:rPr>
        <w:t>аключается в развитии способно</w:t>
      </w:r>
      <w:r w:rsidRPr="007B17D1">
        <w:rPr>
          <w:rFonts w:ascii="Times New Roman" w:hAnsi="Times New Roman" w:cs="Times New Roman"/>
          <w:sz w:val="28"/>
          <w:szCs w:val="28"/>
        </w:rPr>
        <w:t xml:space="preserve">сти к разотождествлению, то есть отделению себя как человека </w:t>
      </w:r>
      <w:proofErr w:type="gramStart"/>
      <w:r w:rsidRPr="007B17D1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268E6" w:rsidRPr="007B17D1" w:rsidRDefault="00B268E6" w:rsidP="007B17D1">
      <w:pPr>
        <w:jc w:val="both"/>
        <w:rPr>
          <w:rFonts w:ascii="Times New Roman" w:hAnsi="Times New Roman" w:cs="Times New Roman"/>
          <w:sz w:val="28"/>
          <w:szCs w:val="28"/>
        </w:rPr>
      </w:pPr>
      <w:r w:rsidRPr="007B17D1">
        <w:rPr>
          <w:rFonts w:ascii="Times New Roman" w:hAnsi="Times New Roman" w:cs="Times New Roman"/>
          <w:sz w:val="28"/>
          <w:szCs w:val="28"/>
        </w:rPr>
        <w:lastRenderedPageBreak/>
        <w:t>профессиональной роли. В заостренной форме это звучит, как «</w:t>
      </w:r>
      <w:proofErr w:type="spellStart"/>
      <w:r w:rsidRPr="007B17D1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7B17D1">
        <w:rPr>
          <w:rFonts w:ascii="Times New Roman" w:hAnsi="Times New Roman" w:cs="Times New Roman"/>
          <w:sz w:val="28"/>
          <w:szCs w:val="28"/>
        </w:rPr>
        <w:t>-</w:t>
      </w:r>
    </w:p>
    <w:p w:rsidR="00B268E6" w:rsidRPr="007B17D1" w:rsidRDefault="00B268E6" w:rsidP="007B17D1">
      <w:pPr>
        <w:jc w:val="both"/>
        <w:rPr>
          <w:rFonts w:ascii="Times New Roman" w:hAnsi="Times New Roman" w:cs="Times New Roman"/>
          <w:sz w:val="28"/>
          <w:szCs w:val="28"/>
        </w:rPr>
      </w:pPr>
      <w:r w:rsidRPr="007B17D1">
        <w:rPr>
          <w:rFonts w:ascii="Times New Roman" w:hAnsi="Times New Roman" w:cs="Times New Roman"/>
          <w:sz w:val="28"/>
          <w:szCs w:val="28"/>
        </w:rPr>
        <w:t>лог — это не человек», то есть он общается не «по-человечески», а</w:t>
      </w:r>
    </w:p>
    <w:p w:rsidR="00B268E6" w:rsidRPr="007B17D1" w:rsidRDefault="00B268E6" w:rsidP="007B17D1">
      <w:pPr>
        <w:jc w:val="both"/>
        <w:rPr>
          <w:rFonts w:ascii="Times New Roman" w:hAnsi="Times New Roman" w:cs="Times New Roman"/>
          <w:sz w:val="28"/>
          <w:szCs w:val="28"/>
        </w:rPr>
      </w:pPr>
      <w:r w:rsidRPr="007B17D1">
        <w:rPr>
          <w:rFonts w:ascii="Times New Roman" w:hAnsi="Times New Roman" w:cs="Times New Roman"/>
          <w:sz w:val="28"/>
          <w:szCs w:val="28"/>
        </w:rPr>
        <w:t xml:space="preserve">профессионально. </w:t>
      </w:r>
      <w:proofErr w:type="gramStart"/>
      <w:r w:rsidRPr="007B17D1">
        <w:rPr>
          <w:rFonts w:ascii="Times New Roman" w:hAnsi="Times New Roman" w:cs="Times New Roman"/>
          <w:sz w:val="28"/>
          <w:szCs w:val="28"/>
        </w:rPr>
        <w:t>Его общение не спонтанное, а искусственное (хотя</w:t>
      </w:r>
      <w:proofErr w:type="gramEnd"/>
    </w:p>
    <w:p w:rsidR="00B268E6" w:rsidRPr="007B17D1" w:rsidRDefault="00B268E6" w:rsidP="007B17D1">
      <w:pPr>
        <w:jc w:val="both"/>
        <w:rPr>
          <w:rFonts w:ascii="Times New Roman" w:hAnsi="Times New Roman" w:cs="Times New Roman"/>
          <w:sz w:val="28"/>
          <w:szCs w:val="28"/>
        </w:rPr>
      </w:pPr>
      <w:r w:rsidRPr="007B17D1">
        <w:rPr>
          <w:rFonts w:ascii="Times New Roman" w:hAnsi="Times New Roman" w:cs="Times New Roman"/>
          <w:sz w:val="28"/>
          <w:szCs w:val="28"/>
        </w:rPr>
        <w:t xml:space="preserve">может выглядеть как </w:t>
      </w:r>
      <w:proofErr w:type="gramStart"/>
      <w:r w:rsidRPr="007B17D1">
        <w:rPr>
          <w:rFonts w:ascii="Times New Roman" w:hAnsi="Times New Roman" w:cs="Times New Roman"/>
          <w:sz w:val="28"/>
          <w:szCs w:val="28"/>
        </w:rPr>
        <w:t>спонтанное</w:t>
      </w:r>
      <w:proofErr w:type="gramEnd"/>
      <w:r w:rsidRPr="007B17D1">
        <w:rPr>
          <w:rFonts w:ascii="Times New Roman" w:hAnsi="Times New Roman" w:cs="Times New Roman"/>
          <w:sz w:val="28"/>
          <w:szCs w:val="28"/>
        </w:rPr>
        <w:t>). Для повышения эффективности пси-</w:t>
      </w:r>
    </w:p>
    <w:p w:rsidR="00B268E6" w:rsidRPr="007B17D1" w:rsidRDefault="00B268E6" w:rsidP="007B17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7D1">
        <w:rPr>
          <w:rFonts w:ascii="Times New Roman" w:hAnsi="Times New Roman" w:cs="Times New Roman"/>
          <w:sz w:val="28"/>
          <w:szCs w:val="28"/>
        </w:rPr>
        <w:t>хологу</w:t>
      </w:r>
      <w:proofErr w:type="spellEnd"/>
      <w:r w:rsidRPr="007B17D1">
        <w:rPr>
          <w:rFonts w:ascii="Times New Roman" w:hAnsi="Times New Roman" w:cs="Times New Roman"/>
          <w:sz w:val="28"/>
          <w:szCs w:val="28"/>
        </w:rPr>
        <w:t xml:space="preserve"> важно выстраивать и удерживать общение на рабочем уровне.</w:t>
      </w:r>
    </w:p>
    <w:p w:rsidR="00B268E6" w:rsidRPr="007B17D1" w:rsidRDefault="00B268E6" w:rsidP="007B17D1">
      <w:pPr>
        <w:jc w:val="both"/>
        <w:rPr>
          <w:rFonts w:ascii="Times New Roman" w:hAnsi="Times New Roman" w:cs="Times New Roman"/>
          <w:sz w:val="28"/>
          <w:szCs w:val="28"/>
        </w:rPr>
      </w:pPr>
      <w:r w:rsidRPr="007B17D1">
        <w:rPr>
          <w:rFonts w:ascii="Times New Roman" w:hAnsi="Times New Roman" w:cs="Times New Roman"/>
          <w:sz w:val="28"/>
          <w:szCs w:val="28"/>
        </w:rPr>
        <w:t>Профессия «психолог-консультант», входит в систему профессий</w:t>
      </w:r>
    </w:p>
    <w:p w:rsidR="00B268E6" w:rsidRPr="007B17D1" w:rsidRDefault="00B268E6" w:rsidP="007B17D1">
      <w:pPr>
        <w:jc w:val="both"/>
        <w:rPr>
          <w:rFonts w:ascii="Times New Roman" w:hAnsi="Times New Roman" w:cs="Times New Roman"/>
          <w:sz w:val="28"/>
          <w:szCs w:val="28"/>
        </w:rPr>
      </w:pPr>
      <w:r w:rsidRPr="007B17D1">
        <w:rPr>
          <w:rFonts w:ascii="Times New Roman" w:hAnsi="Times New Roman" w:cs="Times New Roman"/>
          <w:sz w:val="28"/>
          <w:szCs w:val="28"/>
        </w:rPr>
        <w:t>типа «человек-человек», поэтому в этот блок также входит развитие</w:t>
      </w:r>
    </w:p>
    <w:p w:rsidR="00B268E6" w:rsidRPr="007B17D1" w:rsidRDefault="00B268E6" w:rsidP="007B17D1">
      <w:pPr>
        <w:jc w:val="both"/>
        <w:rPr>
          <w:rFonts w:ascii="Times New Roman" w:hAnsi="Times New Roman" w:cs="Times New Roman"/>
          <w:sz w:val="28"/>
          <w:szCs w:val="28"/>
        </w:rPr>
      </w:pPr>
      <w:r w:rsidRPr="007B17D1">
        <w:rPr>
          <w:rFonts w:ascii="Times New Roman" w:hAnsi="Times New Roman" w:cs="Times New Roman"/>
          <w:sz w:val="28"/>
          <w:szCs w:val="28"/>
        </w:rPr>
        <w:t xml:space="preserve">коммуникативной компетентности. Это касается умения слушать, </w:t>
      </w:r>
      <w:proofErr w:type="gramStart"/>
      <w:r w:rsidRPr="007B17D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7B17D1">
        <w:rPr>
          <w:rFonts w:ascii="Times New Roman" w:hAnsi="Times New Roman" w:cs="Times New Roman"/>
          <w:sz w:val="28"/>
          <w:szCs w:val="28"/>
        </w:rPr>
        <w:t>-</w:t>
      </w:r>
    </w:p>
    <w:p w:rsidR="00B268E6" w:rsidRPr="007B17D1" w:rsidRDefault="00B268E6" w:rsidP="007B17D1">
      <w:pPr>
        <w:jc w:val="both"/>
        <w:rPr>
          <w:rFonts w:ascii="Times New Roman" w:hAnsi="Times New Roman" w:cs="Times New Roman"/>
          <w:sz w:val="28"/>
          <w:szCs w:val="28"/>
        </w:rPr>
      </w:pPr>
      <w:r w:rsidRPr="007B17D1">
        <w:rPr>
          <w:rFonts w:ascii="Times New Roman" w:hAnsi="Times New Roman" w:cs="Times New Roman"/>
          <w:sz w:val="28"/>
          <w:szCs w:val="28"/>
        </w:rPr>
        <w:t xml:space="preserve">страиваться к собеседнику, диагностировать состояние </w:t>
      </w:r>
      <w:proofErr w:type="gramStart"/>
      <w:r w:rsidRPr="007B17D1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7B17D1">
        <w:rPr>
          <w:rFonts w:ascii="Times New Roman" w:hAnsi="Times New Roman" w:cs="Times New Roman"/>
          <w:sz w:val="28"/>
          <w:szCs w:val="28"/>
        </w:rPr>
        <w:t xml:space="preserve"> чело-</w:t>
      </w:r>
    </w:p>
    <w:p w:rsidR="00B268E6" w:rsidRPr="007B17D1" w:rsidRDefault="00B268E6" w:rsidP="007B17D1">
      <w:pPr>
        <w:jc w:val="both"/>
        <w:rPr>
          <w:rFonts w:ascii="Times New Roman" w:hAnsi="Times New Roman" w:cs="Times New Roman"/>
          <w:sz w:val="28"/>
          <w:szCs w:val="28"/>
        </w:rPr>
      </w:pPr>
      <w:r w:rsidRPr="007B17D1">
        <w:rPr>
          <w:rFonts w:ascii="Times New Roman" w:hAnsi="Times New Roman" w:cs="Times New Roman"/>
          <w:sz w:val="28"/>
          <w:szCs w:val="28"/>
        </w:rPr>
        <w:t xml:space="preserve">века, использовать </w:t>
      </w:r>
      <w:proofErr w:type="spellStart"/>
      <w:r w:rsidRPr="007B17D1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7B17D1">
        <w:rPr>
          <w:rFonts w:ascii="Times New Roman" w:hAnsi="Times New Roman" w:cs="Times New Roman"/>
          <w:sz w:val="28"/>
          <w:szCs w:val="28"/>
        </w:rPr>
        <w:t>, владеть приемами посредничества и т.д.</w:t>
      </w:r>
    </w:p>
    <w:p w:rsidR="00B268E6" w:rsidRPr="007B17D1" w:rsidRDefault="00B268E6" w:rsidP="007B17D1">
      <w:pPr>
        <w:jc w:val="both"/>
        <w:rPr>
          <w:rFonts w:ascii="Times New Roman" w:hAnsi="Times New Roman" w:cs="Times New Roman"/>
          <w:sz w:val="28"/>
          <w:szCs w:val="28"/>
        </w:rPr>
      </w:pPr>
      <w:r w:rsidRPr="007B17D1">
        <w:rPr>
          <w:rFonts w:ascii="Times New Roman" w:hAnsi="Times New Roman" w:cs="Times New Roman"/>
          <w:sz w:val="28"/>
          <w:szCs w:val="28"/>
        </w:rPr>
        <w:t>Блок специальной подготовки. Такая подготовка необходима, так</w:t>
      </w:r>
    </w:p>
    <w:p w:rsidR="00B268E6" w:rsidRPr="007B17D1" w:rsidRDefault="00B268E6" w:rsidP="007B17D1">
      <w:pPr>
        <w:jc w:val="both"/>
        <w:rPr>
          <w:rFonts w:ascii="Times New Roman" w:hAnsi="Times New Roman" w:cs="Times New Roman"/>
          <w:sz w:val="28"/>
          <w:szCs w:val="28"/>
        </w:rPr>
      </w:pPr>
      <w:r w:rsidRPr="007B17D1">
        <w:rPr>
          <w:rFonts w:ascii="Times New Roman" w:hAnsi="Times New Roman" w:cs="Times New Roman"/>
          <w:sz w:val="28"/>
          <w:szCs w:val="28"/>
        </w:rPr>
        <w:t>как именно психологические возможности консультанта определяют</w:t>
      </w:r>
    </w:p>
    <w:p w:rsidR="00B268E6" w:rsidRPr="007B17D1" w:rsidRDefault="00B268E6" w:rsidP="007B17D1">
      <w:pPr>
        <w:jc w:val="both"/>
        <w:rPr>
          <w:rFonts w:ascii="Times New Roman" w:hAnsi="Times New Roman" w:cs="Times New Roman"/>
          <w:sz w:val="28"/>
          <w:szCs w:val="28"/>
        </w:rPr>
      </w:pPr>
      <w:r w:rsidRPr="007B17D1">
        <w:rPr>
          <w:rFonts w:ascii="Times New Roman" w:hAnsi="Times New Roman" w:cs="Times New Roman"/>
          <w:sz w:val="28"/>
          <w:szCs w:val="28"/>
        </w:rPr>
        <w:t xml:space="preserve">пределы в его работе. Данный блок </w:t>
      </w:r>
      <w:r w:rsidR="00A64644">
        <w:rPr>
          <w:rFonts w:ascii="Times New Roman" w:hAnsi="Times New Roman" w:cs="Times New Roman"/>
          <w:sz w:val="28"/>
          <w:szCs w:val="28"/>
        </w:rPr>
        <w:t>заключается в развитии специфи</w:t>
      </w:r>
      <w:r w:rsidRPr="007B17D1">
        <w:rPr>
          <w:rFonts w:ascii="Times New Roman" w:hAnsi="Times New Roman" w:cs="Times New Roman"/>
          <w:sz w:val="28"/>
          <w:szCs w:val="28"/>
        </w:rPr>
        <w:t>ческих для консультанта «нечеловечес</w:t>
      </w:r>
      <w:r w:rsidR="00A64644">
        <w:rPr>
          <w:rFonts w:ascii="Times New Roman" w:hAnsi="Times New Roman" w:cs="Times New Roman"/>
          <w:sz w:val="28"/>
          <w:szCs w:val="28"/>
        </w:rPr>
        <w:t>ких» способностей, то есть рас</w:t>
      </w:r>
      <w:r w:rsidRPr="007B17D1">
        <w:rPr>
          <w:rFonts w:ascii="Times New Roman" w:hAnsi="Times New Roman" w:cs="Times New Roman"/>
          <w:sz w:val="28"/>
          <w:szCs w:val="28"/>
        </w:rPr>
        <w:t>ширение их свыше «нормального» уровня. Таких</w:t>
      </w:r>
      <w:r w:rsidR="00A64644">
        <w:rPr>
          <w:rFonts w:ascii="Times New Roman" w:hAnsi="Times New Roman" w:cs="Times New Roman"/>
          <w:sz w:val="28"/>
          <w:szCs w:val="28"/>
        </w:rPr>
        <w:t xml:space="preserve"> способностей, кото</w:t>
      </w:r>
      <w:r w:rsidRPr="007B17D1">
        <w:rPr>
          <w:rFonts w:ascii="Times New Roman" w:hAnsi="Times New Roman" w:cs="Times New Roman"/>
          <w:sz w:val="28"/>
          <w:szCs w:val="28"/>
        </w:rPr>
        <w:t>рые в обычной жизни у человека ост</w:t>
      </w:r>
      <w:r w:rsidR="00A64644">
        <w:rPr>
          <w:rFonts w:ascii="Times New Roman" w:hAnsi="Times New Roman" w:cs="Times New Roman"/>
          <w:sz w:val="28"/>
          <w:szCs w:val="28"/>
        </w:rPr>
        <w:t>аются неразвитыми и невостребо</w:t>
      </w:r>
      <w:r w:rsidRPr="007B17D1">
        <w:rPr>
          <w:rFonts w:ascii="Times New Roman" w:hAnsi="Times New Roman" w:cs="Times New Roman"/>
          <w:sz w:val="28"/>
          <w:szCs w:val="28"/>
        </w:rPr>
        <w:t xml:space="preserve">ванными. Данная </w:t>
      </w:r>
      <w:proofErr w:type="gramStart"/>
      <w:r w:rsidRPr="007B17D1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="00A64644">
        <w:rPr>
          <w:rFonts w:ascii="Times New Roman" w:hAnsi="Times New Roman" w:cs="Times New Roman"/>
          <w:sz w:val="28"/>
          <w:szCs w:val="28"/>
        </w:rPr>
        <w:t xml:space="preserve"> </w:t>
      </w:r>
      <w:r w:rsidRPr="007B17D1">
        <w:rPr>
          <w:rFonts w:ascii="Times New Roman" w:hAnsi="Times New Roman" w:cs="Times New Roman"/>
          <w:sz w:val="28"/>
          <w:szCs w:val="28"/>
        </w:rPr>
        <w:t>подготовка д</w:t>
      </w:r>
      <w:r w:rsidR="00A64644">
        <w:rPr>
          <w:rFonts w:ascii="Times New Roman" w:hAnsi="Times New Roman" w:cs="Times New Roman"/>
          <w:sz w:val="28"/>
          <w:szCs w:val="28"/>
        </w:rPr>
        <w:t>елает качественным отличие спе</w:t>
      </w:r>
      <w:r w:rsidRPr="007B17D1">
        <w:rPr>
          <w:rFonts w:ascii="Times New Roman" w:hAnsi="Times New Roman" w:cs="Times New Roman"/>
          <w:sz w:val="28"/>
          <w:szCs w:val="28"/>
        </w:rPr>
        <w:t>циалиста-кон</w:t>
      </w:r>
      <w:r w:rsidR="007976FA">
        <w:rPr>
          <w:rFonts w:ascii="Times New Roman" w:hAnsi="Times New Roman" w:cs="Times New Roman"/>
          <w:sz w:val="28"/>
          <w:szCs w:val="28"/>
        </w:rPr>
        <w:t>сультанта от обычного человека.</w:t>
      </w:r>
    </w:p>
    <w:p w:rsidR="00B268E6" w:rsidRPr="007B17D1" w:rsidRDefault="00B268E6" w:rsidP="007B17D1">
      <w:pPr>
        <w:jc w:val="both"/>
        <w:rPr>
          <w:rFonts w:ascii="Times New Roman" w:hAnsi="Times New Roman" w:cs="Times New Roman"/>
          <w:sz w:val="28"/>
          <w:szCs w:val="28"/>
        </w:rPr>
      </w:pPr>
      <w:r w:rsidRPr="007B17D1">
        <w:rPr>
          <w:rFonts w:ascii="Times New Roman" w:hAnsi="Times New Roman" w:cs="Times New Roman"/>
          <w:sz w:val="28"/>
          <w:szCs w:val="28"/>
        </w:rPr>
        <w:t>В такой блок входят следующие изменения: изменение Я-</w:t>
      </w:r>
    </w:p>
    <w:p w:rsidR="00B268E6" w:rsidRPr="007B17D1" w:rsidRDefault="00B268E6" w:rsidP="007B17D1">
      <w:pPr>
        <w:jc w:val="both"/>
        <w:rPr>
          <w:rFonts w:ascii="Times New Roman" w:hAnsi="Times New Roman" w:cs="Times New Roman"/>
          <w:sz w:val="28"/>
          <w:szCs w:val="28"/>
        </w:rPr>
      </w:pPr>
      <w:r w:rsidRPr="007B17D1">
        <w:rPr>
          <w:rFonts w:ascii="Times New Roman" w:hAnsi="Times New Roman" w:cs="Times New Roman"/>
          <w:sz w:val="28"/>
          <w:szCs w:val="28"/>
        </w:rPr>
        <w:t>концепции консультанта, то есть его</w:t>
      </w:r>
      <w:r w:rsidR="00A64644">
        <w:rPr>
          <w:rFonts w:ascii="Times New Roman" w:hAnsi="Times New Roman" w:cs="Times New Roman"/>
          <w:sz w:val="28"/>
          <w:szCs w:val="28"/>
        </w:rPr>
        <w:t xml:space="preserve"> представления о себе; формиро</w:t>
      </w:r>
      <w:r w:rsidRPr="007B17D1">
        <w:rPr>
          <w:rFonts w:ascii="Times New Roman" w:hAnsi="Times New Roman" w:cs="Times New Roman"/>
          <w:sz w:val="28"/>
          <w:szCs w:val="28"/>
        </w:rPr>
        <w:t xml:space="preserve">вание стабильного самосознания, которое заключается </w:t>
      </w:r>
      <w:proofErr w:type="gramStart"/>
      <w:r w:rsidRPr="007B17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17D1">
        <w:rPr>
          <w:rFonts w:ascii="Times New Roman" w:hAnsi="Times New Roman" w:cs="Times New Roman"/>
          <w:sz w:val="28"/>
          <w:szCs w:val="28"/>
        </w:rPr>
        <w:t xml:space="preserve"> устойчивом</w:t>
      </w:r>
    </w:p>
    <w:p w:rsidR="00B268E6" w:rsidRPr="007B17D1" w:rsidRDefault="00B268E6" w:rsidP="007B17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7D1">
        <w:rPr>
          <w:rFonts w:ascii="Times New Roman" w:hAnsi="Times New Roman" w:cs="Times New Roman"/>
          <w:sz w:val="28"/>
          <w:szCs w:val="28"/>
        </w:rPr>
        <w:t>самонаблюдении</w:t>
      </w:r>
      <w:proofErr w:type="gramEnd"/>
      <w:r w:rsidRPr="007B17D1">
        <w:rPr>
          <w:rFonts w:ascii="Times New Roman" w:hAnsi="Times New Roman" w:cs="Times New Roman"/>
          <w:sz w:val="28"/>
          <w:szCs w:val="28"/>
        </w:rPr>
        <w:t>; владение пространственным способом общения;</w:t>
      </w:r>
    </w:p>
    <w:p w:rsidR="00B268E6" w:rsidRPr="007B17D1" w:rsidRDefault="00B268E6" w:rsidP="007B17D1">
      <w:pPr>
        <w:jc w:val="both"/>
        <w:rPr>
          <w:rFonts w:ascii="Times New Roman" w:hAnsi="Times New Roman" w:cs="Times New Roman"/>
          <w:sz w:val="28"/>
          <w:szCs w:val="28"/>
        </w:rPr>
      </w:pPr>
      <w:r w:rsidRPr="007B17D1">
        <w:rPr>
          <w:rFonts w:ascii="Times New Roman" w:hAnsi="Times New Roman" w:cs="Times New Roman"/>
          <w:sz w:val="28"/>
          <w:szCs w:val="28"/>
        </w:rPr>
        <w:t xml:space="preserve">тренировка объемного восприятия, то есть способности удерживать </w:t>
      </w:r>
      <w:proofErr w:type="gramStart"/>
      <w:r w:rsidRPr="007B17D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268E6" w:rsidRPr="007B17D1" w:rsidRDefault="00B268E6" w:rsidP="007B17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7D1">
        <w:rPr>
          <w:rFonts w:ascii="Times New Roman" w:hAnsi="Times New Roman" w:cs="Times New Roman"/>
          <w:sz w:val="28"/>
          <w:szCs w:val="28"/>
        </w:rPr>
        <w:t>восприятии</w:t>
      </w:r>
      <w:proofErr w:type="gramEnd"/>
      <w:r w:rsidRPr="007B17D1">
        <w:rPr>
          <w:rFonts w:ascii="Times New Roman" w:hAnsi="Times New Roman" w:cs="Times New Roman"/>
          <w:sz w:val="28"/>
          <w:szCs w:val="28"/>
        </w:rPr>
        <w:t xml:space="preserve"> много объектов ситуа</w:t>
      </w:r>
      <w:r w:rsidR="00A64644">
        <w:rPr>
          <w:rFonts w:ascii="Times New Roman" w:hAnsi="Times New Roman" w:cs="Times New Roman"/>
          <w:sz w:val="28"/>
          <w:szCs w:val="28"/>
        </w:rPr>
        <w:t xml:space="preserve">ции одномоментно, эмоциональная </w:t>
      </w:r>
      <w:r w:rsidRPr="007B17D1">
        <w:rPr>
          <w:rFonts w:ascii="Times New Roman" w:hAnsi="Times New Roman" w:cs="Times New Roman"/>
          <w:sz w:val="28"/>
          <w:szCs w:val="28"/>
        </w:rPr>
        <w:t>пластичность и эмоциональная устой</w:t>
      </w:r>
      <w:r w:rsidR="00A64644">
        <w:rPr>
          <w:rFonts w:ascii="Times New Roman" w:hAnsi="Times New Roman" w:cs="Times New Roman"/>
          <w:sz w:val="28"/>
          <w:szCs w:val="28"/>
        </w:rPr>
        <w:t>чивость; способность диагности</w:t>
      </w:r>
      <w:r w:rsidRPr="007B17D1">
        <w:rPr>
          <w:rFonts w:ascii="Times New Roman" w:hAnsi="Times New Roman" w:cs="Times New Roman"/>
          <w:sz w:val="28"/>
          <w:szCs w:val="28"/>
        </w:rPr>
        <w:t>ровать свое и чужое эмоциональное</w:t>
      </w:r>
      <w:r w:rsidR="00A64644">
        <w:rPr>
          <w:rFonts w:ascii="Times New Roman" w:hAnsi="Times New Roman" w:cs="Times New Roman"/>
          <w:sz w:val="28"/>
          <w:szCs w:val="28"/>
        </w:rPr>
        <w:t xml:space="preserve"> состояние; навыки распределен</w:t>
      </w:r>
      <w:r w:rsidRPr="007B17D1">
        <w:rPr>
          <w:rFonts w:ascii="Times New Roman" w:hAnsi="Times New Roman" w:cs="Times New Roman"/>
          <w:sz w:val="28"/>
          <w:szCs w:val="28"/>
        </w:rPr>
        <w:t>ного внимания. Также в подготовке специалиста может ставиться ос</w:t>
      </w:r>
      <w:r w:rsidR="00A64644">
        <w:rPr>
          <w:rFonts w:ascii="Times New Roman" w:hAnsi="Times New Roman" w:cs="Times New Roman"/>
          <w:sz w:val="28"/>
          <w:szCs w:val="28"/>
        </w:rPr>
        <w:t>о</w:t>
      </w:r>
      <w:r w:rsidRPr="007B17D1">
        <w:rPr>
          <w:rFonts w:ascii="Times New Roman" w:hAnsi="Times New Roman" w:cs="Times New Roman"/>
          <w:sz w:val="28"/>
          <w:szCs w:val="28"/>
        </w:rPr>
        <w:t>бая задача — приобщение к «духу» профессии.</w:t>
      </w:r>
    </w:p>
    <w:p w:rsidR="00B268E6" w:rsidRPr="007B17D1" w:rsidRDefault="00B268E6" w:rsidP="007B17D1">
      <w:pPr>
        <w:jc w:val="both"/>
        <w:rPr>
          <w:rFonts w:ascii="Times New Roman" w:hAnsi="Times New Roman" w:cs="Times New Roman"/>
          <w:sz w:val="28"/>
          <w:szCs w:val="28"/>
        </w:rPr>
      </w:pPr>
      <w:r w:rsidRPr="007B17D1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</w:t>
      </w:r>
      <w:proofErr w:type="spellStart"/>
      <w:r w:rsidRPr="007B17D1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7B17D1">
        <w:rPr>
          <w:rFonts w:ascii="Times New Roman" w:hAnsi="Times New Roman" w:cs="Times New Roman"/>
          <w:sz w:val="28"/>
          <w:szCs w:val="28"/>
        </w:rPr>
        <w:t>-професси</w:t>
      </w:r>
      <w:r w:rsidR="007976FA">
        <w:rPr>
          <w:rFonts w:ascii="Times New Roman" w:hAnsi="Times New Roman" w:cs="Times New Roman"/>
          <w:sz w:val="28"/>
          <w:szCs w:val="28"/>
        </w:rPr>
        <w:t>ональных умений относится непо</w:t>
      </w:r>
      <w:r w:rsidRPr="007B17D1">
        <w:rPr>
          <w:rFonts w:ascii="Times New Roman" w:hAnsi="Times New Roman" w:cs="Times New Roman"/>
          <w:sz w:val="28"/>
          <w:szCs w:val="28"/>
        </w:rPr>
        <w:t>средственно к овладению психоло</w:t>
      </w:r>
      <w:r w:rsidR="007976FA">
        <w:rPr>
          <w:rFonts w:ascii="Times New Roman" w:hAnsi="Times New Roman" w:cs="Times New Roman"/>
          <w:sz w:val="28"/>
          <w:szCs w:val="28"/>
        </w:rPr>
        <w:t xml:space="preserve">гом инструментария из различных </w:t>
      </w:r>
      <w:r w:rsidRPr="007B17D1">
        <w:rPr>
          <w:rFonts w:ascii="Times New Roman" w:hAnsi="Times New Roman" w:cs="Times New Roman"/>
          <w:sz w:val="28"/>
          <w:szCs w:val="28"/>
        </w:rPr>
        <w:t xml:space="preserve">психотерапевтических моделей. К </w:t>
      </w:r>
      <w:r w:rsidR="007976FA">
        <w:rPr>
          <w:rFonts w:ascii="Times New Roman" w:hAnsi="Times New Roman" w:cs="Times New Roman"/>
          <w:sz w:val="28"/>
          <w:szCs w:val="28"/>
        </w:rPr>
        <w:t>основным моделям, которые необ</w:t>
      </w:r>
      <w:r w:rsidRPr="007B17D1">
        <w:rPr>
          <w:rFonts w:ascii="Times New Roman" w:hAnsi="Times New Roman" w:cs="Times New Roman"/>
          <w:sz w:val="28"/>
          <w:szCs w:val="28"/>
        </w:rPr>
        <w:t xml:space="preserve">ходимо освоить, мы относим </w:t>
      </w:r>
      <w:proofErr w:type="spellStart"/>
      <w:r w:rsidRPr="007B17D1">
        <w:rPr>
          <w:rFonts w:ascii="Times New Roman" w:hAnsi="Times New Roman" w:cs="Times New Roman"/>
          <w:sz w:val="28"/>
          <w:szCs w:val="28"/>
        </w:rPr>
        <w:t>психо</w:t>
      </w:r>
      <w:r w:rsidR="007976FA">
        <w:rPr>
          <w:rFonts w:ascii="Times New Roman" w:hAnsi="Times New Roman" w:cs="Times New Roman"/>
          <w:sz w:val="28"/>
          <w:szCs w:val="28"/>
        </w:rPr>
        <w:t>синтез</w:t>
      </w:r>
      <w:proofErr w:type="spellEnd"/>
      <w:r w:rsidR="007976FA">
        <w:rPr>
          <w:rFonts w:ascii="Times New Roman" w:hAnsi="Times New Roman" w:cs="Times New Roman"/>
          <w:sz w:val="28"/>
          <w:szCs w:val="28"/>
        </w:rPr>
        <w:t xml:space="preserve">, гуманистический подход, </w:t>
      </w:r>
      <w:r w:rsidRPr="007B17D1">
        <w:rPr>
          <w:rFonts w:ascii="Times New Roman" w:hAnsi="Times New Roman" w:cs="Times New Roman"/>
          <w:sz w:val="28"/>
          <w:szCs w:val="28"/>
        </w:rPr>
        <w:t>НЛП. Помимо владения этими мето</w:t>
      </w:r>
      <w:r w:rsidR="007976FA">
        <w:rPr>
          <w:rFonts w:ascii="Times New Roman" w:hAnsi="Times New Roman" w:cs="Times New Roman"/>
          <w:sz w:val="28"/>
          <w:szCs w:val="28"/>
        </w:rPr>
        <w:t xml:space="preserve">дами, к </w:t>
      </w:r>
      <w:proofErr w:type="spellStart"/>
      <w:r w:rsidR="007976FA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="007976FA">
        <w:rPr>
          <w:rFonts w:ascii="Times New Roman" w:hAnsi="Times New Roman" w:cs="Times New Roman"/>
          <w:sz w:val="28"/>
          <w:szCs w:val="28"/>
        </w:rPr>
        <w:t xml:space="preserve">-профессиональным </w:t>
      </w:r>
      <w:r w:rsidRPr="007B17D1">
        <w:rPr>
          <w:rFonts w:ascii="Times New Roman" w:hAnsi="Times New Roman" w:cs="Times New Roman"/>
          <w:sz w:val="28"/>
          <w:szCs w:val="28"/>
        </w:rPr>
        <w:t>умениям относится способность к</w:t>
      </w:r>
      <w:r w:rsidR="007976FA">
        <w:rPr>
          <w:rFonts w:ascii="Times New Roman" w:hAnsi="Times New Roman" w:cs="Times New Roman"/>
          <w:sz w:val="28"/>
          <w:szCs w:val="28"/>
        </w:rPr>
        <w:t xml:space="preserve"> ассоциированию и обработке со</w:t>
      </w:r>
      <w:r w:rsidRPr="007B17D1">
        <w:rPr>
          <w:rFonts w:ascii="Times New Roman" w:hAnsi="Times New Roman" w:cs="Times New Roman"/>
          <w:sz w:val="28"/>
          <w:szCs w:val="28"/>
        </w:rPr>
        <w:t>противления, точная интерпретаци</w:t>
      </w:r>
      <w:r w:rsidR="007976FA">
        <w:rPr>
          <w:rFonts w:ascii="Times New Roman" w:hAnsi="Times New Roman" w:cs="Times New Roman"/>
          <w:sz w:val="28"/>
          <w:szCs w:val="28"/>
        </w:rPr>
        <w:t xml:space="preserve">я материала, </w:t>
      </w:r>
      <w:proofErr w:type="spellStart"/>
      <w:r w:rsidR="007976FA">
        <w:rPr>
          <w:rFonts w:ascii="Times New Roman" w:hAnsi="Times New Roman" w:cs="Times New Roman"/>
          <w:sz w:val="28"/>
          <w:szCs w:val="28"/>
        </w:rPr>
        <w:t>психодраматические</w:t>
      </w:r>
      <w:proofErr w:type="spellEnd"/>
      <w:r w:rsidR="007976FA">
        <w:rPr>
          <w:rFonts w:ascii="Times New Roman" w:hAnsi="Times New Roman" w:cs="Times New Roman"/>
          <w:sz w:val="28"/>
          <w:szCs w:val="28"/>
        </w:rPr>
        <w:t xml:space="preserve"> </w:t>
      </w:r>
      <w:r w:rsidRPr="007B17D1">
        <w:rPr>
          <w:rFonts w:ascii="Times New Roman" w:hAnsi="Times New Roman" w:cs="Times New Roman"/>
          <w:sz w:val="28"/>
          <w:szCs w:val="28"/>
        </w:rPr>
        <w:t>способности, умен</w:t>
      </w:r>
      <w:r w:rsidR="007976FA">
        <w:rPr>
          <w:rFonts w:ascii="Times New Roman" w:hAnsi="Times New Roman" w:cs="Times New Roman"/>
          <w:sz w:val="28"/>
          <w:szCs w:val="28"/>
        </w:rPr>
        <w:t xml:space="preserve">ие ставить точные вопросы и др. </w:t>
      </w:r>
      <w:r w:rsidRPr="007B17D1">
        <w:rPr>
          <w:rFonts w:ascii="Times New Roman" w:hAnsi="Times New Roman" w:cs="Times New Roman"/>
          <w:sz w:val="28"/>
          <w:szCs w:val="28"/>
        </w:rPr>
        <w:t>При обучении часто использу</w:t>
      </w:r>
      <w:r w:rsidR="007976FA">
        <w:rPr>
          <w:rFonts w:ascii="Times New Roman" w:hAnsi="Times New Roman" w:cs="Times New Roman"/>
          <w:sz w:val="28"/>
          <w:szCs w:val="28"/>
        </w:rPr>
        <w:t>ются лекционно-семинарские фор</w:t>
      </w:r>
      <w:r w:rsidRPr="007B17D1">
        <w:rPr>
          <w:rFonts w:ascii="Times New Roman" w:hAnsi="Times New Roman" w:cs="Times New Roman"/>
          <w:sz w:val="28"/>
          <w:szCs w:val="28"/>
        </w:rPr>
        <w:t>мы, но в основном процесс обучения происходит в форме тренингов.</w:t>
      </w:r>
    </w:p>
    <w:p w:rsidR="00F65CB1" w:rsidRDefault="00B268E6" w:rsidP="007B17D1">
      <w:pPr>
        <w:jc w:val="both"/>
        <w:rPr>
          <w:rFonts w:ascii="Times New Roman" w:hAnsi="Times New Roman" w:cs="Times New Roman"/>
          <w:sz w:val="28"/>
          <w:szCs w:val="28"/>
        </w:rPr>
      </w:pPr>
      <w:r w:rsidRPr="007B17D1">
        <w:rPr>
          <w:rFonts w:ascii="Times New Roman" w:hAnsi="Times New Roman" w:cs="Times New Roman"/>
          <w:sz w:val="28"/>
          <w:szCs w:val="28"/>
        </w:rPr>
        <w:t>Нередко используется жанр автор</w:t>
      </w:r>
      <w:r w:rsidR="007976FA">
        <w:rPr>
          <w:rFonts w:ascii="Times New Roman" w:hAnsi="Times New Roman" w:cs="Times New Roman"/>
          <w:sz w:val="28"/>
          <w:szCs w:val="28"/>
        </w:rPr>
        <w:t>ской Мастерской. Преподаватель</w:t>
      </w:r>
      <w:r w:rsidRPr="007B17D1">
        <w:rPr>
          <w:rFonts w:ascii="Times New Roman" w:hAnsi="Times New Roman" w:cs="Times New Roman"/>
          <w:sz w:val="28"/>
          <w:szCs w:val="28"/>
        </w:rPr>
        <w:t>ский состав Центра — это высок</w:t>
      </w:r>
      <w:r w:rsidR="007976FA">
        <w:rPr>
          <w:rFonts w:ascii="Times New Roman" w:hAnsi="Times New Roman" w:cs="Times New Roman"/>
          <w:sz w:val="28"/>
          <w:szCs w:val="28"/>
        </w:rPr>
        <w:t xml:space="preserve">опрофессиональные специалисты в </w:t>
      </w:r>
      <w:r w:rsidRPr="007B17D1">
        <w:rPr>
          <w:rFonts w:ascii="Times New Roman" w:hAnsi="Times New Roman" w:cs="Times New Roman"/>
          <w:sz w:val="28"/>
          <w:szCs w:val="28"/>
        </w:rPr>
        <w:t>области психологии, психологичес</w:t>
      </w:r>
      <w:r w:rsidR="007976FA">
        <w:rPr>
          <w:rFonts w:ascii="Times New Roman" w:hAnsi="Times New Roman" w:cs="Times New Roman"/>
          <w:sz w:val="28"/>
          <w:szCs w:val="28"/>
        </w:rPr>
        <w:t>кого консультирования, клиниче</w:t>
      </w:r>
      <w:r w:rsidRPr="007B17D1">
        <w:rPr>
          <w:rFonts w:ascii="Times New Roman" w:hAnsi="Times New Roman" w:cs="Times New Roman"/>
          <w:sz w:val="28"/>
          <w:szCs w:val="28"/>
        </w:rPr>
        <w:t>ской психологии. К преподаванию та</w:t>
      </w:r>
      <w:r w:rsidR="007976FA">
        <w:rPr>
          <w:rFonts w:ascii="Times New Roman" w:hAnsi="Times New Roman" w:cs="Times New Roman"/>
          <w:sz w:val="28"/>
          <w:szCs w:val="28"/>
        </w:rPr>
        <w:t>кже привлекаются специалисты из</w:t>
      </w:r>
      <w:r w:rsidR="00A64644">
        <w:rPr>
          <w:rFonts w:ascii="Times New Roman" w:hAnsi="Times New Roman" w:cs="Times New Roman"/>
          <w:sz w:val="28"/>
          <w:szCs w:val="28"/>
        </w:rPr>
        <w:t xml:space="preserve"> </w:t>
      </w:r>
      <w:r w:rsidRPr="007B17D1">
        <w:rPr>
          <w:rFonts w:ascii="Times New Roman" w:hAnsi="Times New Roman" w:cs="Times New Roman"/>
          <w:sz w:val="28"/>
          <w:szCs w:val="28"/>
        </w:rPr>
        <w:t>других городов.</w:t>
      </w:r>
    </w:p>
    <w:p w:rsidR="00F96FAD" w:rsidRPr="007B17D1" w:rsidRDefault="00F96FAD" w:rsidP="00C81D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подход </w:t>
      </w:r>
      <w:r w:rsidR="00C81DF6">
        <w:rPr>
          <w:rFonts w:ascii="Times New Roman" w:hAnsi="Times New Roman" w:cs="Times New Roman"/>
          <w:sz w:val="28"/>
          <w:szCs w:val="28"/>
        </w:rPr>
        <w:t xml:space="preserve">в обучении </w:t>
      </w:r>
      <w:r>
        <w:rPr>
          <w:rFonts w:ascii="Times New Roman" w:hAnsi="Times New Roman" w:cs="Times New Roman"/>
          <w:sz w:val="28"/>
          <w:szCs w:val="28"/>
        </w:rPr>
        <w:t>формирует способность быть в диалоге, быть эмоционально</w:t>
      </w:r>
      <w:r w:rsidR="00C81DF6">
        <w:rPr>
          <w:rFonts w:ascii="Times New Roman" w:hAnsi="Times New Roman" w:cs="Times New Roman"/>
          <w:sz w:val="28"/>
          <w:szCs w:val="28"/>
        </w:rPr>
        <w:t xml:space="preserve"> вовлеченным в процесс обучения</w:t>
      </w:r>
      <w:r>
        <w:rPr>
          <w:rFonts w:ascii="Times New Roman" w:hAnsi="Times New Roman" w:cs="Times New Roman"/>
          <w:sz w:val="28"/>
          <w:szCs w:val="28"/>
        </w:rPr>
        <w:t>, «проживать»  полученные знания, сопост</w:t>
      </w:r>
      <w:r w:rsidR="00C81DF6">
        <w:rPr>
          <w:rFonts w:ascii="Times New Roman" w:hAnsi="Times New Roman" w:cs="Times New Roman"/>
          <w:sz w:val="28"/>
          <w:szCs w:val="28"/>
        </w:rPr>
        <w:t>авляя со своим жизненным опытом.</w:t>
      </w:r>
      <w:proofErr w:type="gramStart"/>
      <w:r w:rsidR="00C81DF6" w:rsidRPr="00C81DF6">
        <w:t xml:space="preserve"> </w:t>
      </w:r>
      <w:r w:rsidR="00C81D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81DF6">
        <w:rPr>
          <w:rFonts w:ascii="Times New Roman" w:hAnsi="Times New Roman" w:cs="Times New Roman"/>
          <w:sz w:val="28"/>
          <w:szCs w:val="28"/>
        </w:rPr>
        <w:t xml:space="preserve"> не  разъединяя  слушателей от предмета психологии.</w:t>
      </w:r>
    </w:p>
    <w:sectPr w:rsidR="00F96FAD" w:rsidRPr="007B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E6"/>
    <w:rsid w:val="001010CA"/>
    <w:rsid w:val="00231A00"/>
    <w:rsid w:val="0062256D"/>
    <w:rsid w:val="007976FA"/>
    <w:rsid w:val="007B17D1"/>
    <w:rsid w:val="00A64644"/>
    <w:rsid w:val="00B268E6"/>
    <w:rsid w:val="00C81DF6"/>
    <w:rsid w:val="00DE4897"/>
    <w:rsid w:val="00F65CB1"/>
    <w:rsid w:val="00F9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8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gela@ahmadulli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6690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KFU_116</dc:creator>
  <cp:lastModifiedBy>U.F.</cp:lastModifiedBy>
  <cp:revision>2</cp:revision>
  <dcterms:created xsi:type="dcterms:W3CDTF">2012-09-10T13:52:00Z</dcterms:created>
  <dcterms:modified xsi:type="dcterms:W3CDTF">2012-09-10T13:52:00Z</dcterms:modified>
</cp:coreProperties>
</file>